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4A9AC0A"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w:t>
      </w:r>
      <w:r w:rsidRPr="00DF79CE">
        <w:rPr>
          <w:rFonts w:ascii="Times New Roman" w:hAnsi="Times New Roman" w:cs="Times New Roman"/>
          <w:b/>
          <w:color w:val="000000"/>
          <w:sz w:val="24"/>
          <w:szCs w:val="24"/>
          <w:u w:val="single"/>
        </w:rPr>
        <w:t>PÚBLICA Nº 0</w:t>
      </w:r>
      <w:r w:rsidR="00CE354C" w:rsidRPr="00DF79CE">
        <w:rPr>
          <w:rFonts w:ascii="Times New Roman" w:hAnsi="Times New Roman" w:cs="Times New Roman"/>
          <w:b/>
          <w:color w:val="000000"/>
          <w:sz w:val="24"/>
          <w:szCs w:val="24"/>
          <w:u w:val="single"/>
        </w:rPr>
        <w:t>0</w:t>
      </w:r>
      <w:r w:rsidR="00F51B3F" w:rsidRPr="00DF79CE">
        <w:rPr>
          <w:rFonts w:ascii="Times New Roman" w:hAnsi="Times New Roman" w:cs="Times New Roman"/>
          <w:b/>
          <w:color w:val="000000"/>
          <w:sz w:val="24"/>
          <w:szCs w:val="24"/>
          <w:u w:val="single"/>
        </w:rPr>
        <w:t>3</w:t>
      </w:r>
      <w:r w:rsidRPr="00DF79CE">
        <w:rPr>
          <w:rFonts w:ascii="Times New Roman" w:hAnsi="Times New Roman" w:cs="Times New Roman"/>
          <w:b/>
          <w:color w:val="000000"/>
          <w:sz w:val="24"/>
          <w:szCs w:val="24"/>
          <w:u w:val="single"/>
        </w:rPr>
        <w:t>/2020</w:t>
      </w:r>
    </w:p>
    <w:p w14:paraId="0E40C6C2" w14:textId="1B95B0A3" w:rsidR="008C527A" w:rsidRPr="00DF79CE" w:rsidRDefault="008C527A" w:rsidP="004D1BE8">
      <w:pPr>
        <w:spacing w:after="150"/>
        <w:jc w:val="center"/>
        <w:rPr>
          <w:rFonts w:ascii="Times New Roman" w:hAnsi="Times New Roman" w:cs="Times New Roman"/>
          <w:b/>
          <w:sz w:val="24"/>
          <w:szCs w:val="24"/>
          <w:u w:val="single"/>
        </w:rPr>
      </w:pPr>
      <w:r w:rsidRPr="00DF79CE">
        <w:rPr>
          <w:rFonts w:ascii="Times New Roman" w:hAnsi="Times New Roman" w:cs="Times New Roman"/>
          <w:b/>
          <w:sz w:val="24"/>
          <w:szCs w:val="24"/>
          <w:u w:val="single"/>
        </w:rPr>
        <w:t>Processo</w:t>
      </w:r>
      <w:r w:rsidR="009865CD" w:rsidRPr="00DF79CE">
        <w:rPr>
          <w:rFonts w:ascii="Times New Roman" w:hAnsi="Times New Roman" w:cs="Times New Roman"/>
          <w:b/>
          <w:sz w:val="24"/>
          <w:szCs w:val="24"/>
          <w:u w:val="single"/>
        </w:rPr>
        <w:t xml:space="preserve"> nº 2020.0000.602.3944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2F1387">
      <w:pPr>
        <w:autoSpaceDE w:val="0"/>
        <w:autoSpaceDN w:val="0"/>
        <w:adjustRightInd w:val="0"/>
        <w:spacing w:after="0" w:line="360" w:lineRule="auto"/>
        <w:jc w:val="both"/>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231D6AD3" w:rsidR="007452F0" w:rsidRPr="002F1387" w:rsidRDefault="007452F0" w:rsidP="002F1387">
      <w:pPr>
        <w:spacing w:after="0" w:line="360" w:lineRule="auto"/>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2723F7">
        <w:rPr>
          <w:rFonts w:ascii="Times New Roman" w:hAnsi="Times New Roman" w:cs="Times New Roman"/>
          <w:bCs/>
          <w:color w:val="000000"/>
          <w:sz w:val="24"/>
          <w:szCs w:val="24"/>
        </w:rPr>
        <w:t>Maria Aparecida de Almeida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º</w:t>
      </w:r>
      <w:r w:rsidR="002723F7">
        <w:rPr>
          <w:rFonts w:ascii="Times New Roman" w:hAnsi="Times New Roman" w:cs="Times New Roman"/>
          <w:b/>
          <w:bCs/>
          <w:color w:val="000000"/>
          <w:sz w:val="24"/>
          <w:szCs w:val="24"/>
        </w:rPr>
        <w:t>00.605.673.0001-43</w:t>
      </w:r>
      <w:r w:rsidRPr="004D1BE8">
        <w:rPr>
          <w:rFonts w:ascii="Times New Roman" w:hAnsi="Times New Roman" w:cs="Times New Roman"/>
          <w:b/>
          <w:bCs/>
          <w:color w:val="000000"/>
          <w:sz w:val="24"/>
          <w:szCs w:val="24"/>
        </w:rPr>
        <w:t xml:space="preserve"> , </w:t>
      </w:r>
      <w:r w:rsidRPr="004D1BE8">
        <w:rPr>
          <w:rFonts w:ascii="Times New Roman" w:hAnsi="Times New Roman" w:cs="Times New Roman"/>
          <w:color w:val="000000"/>
          <w:sz w:val="24"/>
          <w:szCs w:val="24"/>
        </w:rPr>
        <w:t xml:space="preserve">pessoa jurídica de direito público interno, </w:t>
      </w:r>
      <w:r w:rsidRPr="00DF79CE">
        <w:rPr>
          <w:rFonts w:ascii="Times New Roman" w:hAnsi="Times New Roman" w:cs="Times New Roman"/>
          <w:color w:val="000000"/>
          <w:sz w:val="24"/>
          <w:szCs w:val="24"/>
        </w:rPr>
        <w:t>d</w:t>
      </w:r>
      <w:r w:rsidR="00DF79CE" w:rsidRPr="00DF79CE">
        <w:rPr>
          <w:rFonts w:ascii="Times New Roman" w:hAnsi="Times New Roman" w:cs="Times New Roman"/>
          <w:color w:val="000000"/>
          <w:sz w:val="24"/>
          <w:szCs w:val="24"/>
        </w:rPr>
        <w:t xml:space="preserve">a </w:t>
      </w:r>
      <w:r w:rsidR="002723F7" w:rsidRPr="00DF79CE">
        <w:rPr>
          <w:rFonts w:ascii="Times New Roman" w:hAnsi="Times New Roman" w:cs="Times New Roman"/>
          <w:bCs/>
          <w:color w:val="000000"/>
          <w:sz w:val="24"/>
          <w:szCs w:val="24"/>
        </w:rPr>
        <w:t>Escola Estadual Maria Aparecida de Almeida</w:t>
      </w:r>
      <w:r w:rsidRPr="00DF79CE">
        <w:rPr>
          <w:rFonts w:ascii="Times New Roman" w:hAnsi="Times New Roman" w:cs="Times New Roman"/>
          <w:b/>
          <w:bCs/>
          <w:color w:val="000000"/>
          <w:sz w:val="24"/>
          <w:szCs w:val="24"/>
        </w:rPr>
        <w:t xml:space="preserve">, </w:t>
      </w:r>
      <w:r w:rsidRPr="00DF79CE">
        <w:rPr>
          <w:rFonts w:ascii="Times New Roman" w:hAnsi="Times New Roman" w:cs="Times New Roman"/>
          <w:color w:val="000000"/>
          <w:sz w:val="24"/>
          <w:szCs w:val="24"/>
        </w:rPr>
        <w:t xml:space="preserve">sediada no município de </w:t>
      </w:r>
      <w:r w:rsidR="002723F7" w:rsidRPr="00DF79CE">
        <w:rPr>
          <w:rFonts w:ascii="Times New Roman" w:hAnsi="Times New Roman" w:cs="Times New Roman"/>
          <w:color w:val="000000"/>
          <w:sz w:val="24"/>
          <w:szCs w:val="24"/>
        </w:rPr>
        <w:t>Bonfinópolis</w:t>
      </w:r>
      <w:r w:rsidRPr="00DF79CE">
        <w:rPr>
          <w:rFonts w:ascii="Times New Roman" w:hAnsi="Times New Roman" w:cs="Times New Roman"/>
          <w:b/>
          <w:color w:val="000000"/>
          <w:sz w:val="24"/>
          <w:szCs w:val="24"/>
        </w:rPr>
        <w:t>/GO</w:t>
      </w:r>
      <w:r w:rsidRPr="00DF79CE">
        <w:rPr>
          <w:rFonts w:ascii="Times New Roman" w:hAnsi="Times New Roman" w:cs="Times New Roman"/>
          <w:color w:val="000000"/>
          <w:sz w:val="24"/>
          <w:szCs w:val="24"/>
        </w:rPr>
        <w:t xml:space="preserve">, </w:t>
      </w:r>
      <w:r w:rsidRPr="00DF79CE">
        <w:rPr>
          <w:rFonts w:ascii="Times New Roman" w:hAnsi="Times New Roman" w:cs="Times New Roman"/>
          <w:bCs/>
          <w:color w:val="000000"/>
          <w:sz w:val="24"/>
          <w:szCs w:val="24"/>
        </w:rPr>
        <w:t xml:space="preserve">jurisdicionada a </w:t>
      </w:r>
      <w:r w:rsidRPr="00DF79CE">
        <w:rPr>
          <w:rFonts w:ascii="Times New Roman" w:hAnsi="Times New Roman" w:cs="Times New Roman"/>
          <w:b/>
          <w:bCs/>
          <w:color w:val="000000"/>
          <w:sz w:val="24"/>
          <w:szCs w:val="24"/>
        </w:rPr>
        <w:t xml:space="preserve">COORDENAÇÃO REGIONAL DE EDUCAÇÃO DE </w:t>
      </w:r>
      <w:r w:rsidR="00470E1A" w:rsidRPr="00DF79CE">
        <w:rPr>
          <w:rFonts w:ascii="Times New Roman" w:hAnsi="Times New Roman" w:cs="Times New Roman"/>
          <w:b/>
          <w:bCs/>
          <w:color w:val="000000"/>
          <w:sz w:val="24"/>
          <w:szCs w:val="24"/>
        </w:rPr>
        <w:t>APARECIDA DE GOIÂNIA</w:t>
      </w:r>
      <w:r w:rsidRPr="00DF79CE">
        <w:rPr>
          <w:rFonts w:ascii="Times New Roman" w:hAnsi="Times New Roman" w:cs="Times New Roman"/>
          <w:b/>
          <w:bCs/>
          <w:color w:val="000000"/>
          <w:sz w:val="24"/>
          <w:szCs w:val="24"/>
        </w:rPr>
        <w:t>-GO,</w:t>
      </w:r>
      <w:r w:rsidRPr="00DF79CE">
        <w:rPr>
          <w:rFonts w:ascii="Times New Roman" w:hAnsi="Times New Roman" w:cs="Times New Roman"/>
          <w:color w:val="000000"/>
          <w:sz w:val="24"/>
          <w:szCs w:val="24"/>
        </w:rPr>
        <w:t xml:space="preserve"> representada neste ato pelo Presidente do Conselho Escolar, </w:t>
      </w:r>
      <w:proofErr w:type="spellStart"/>
      <w:r w:rsidR="002723F7" w:rsidRPr="00DF79CE">
        <w:rPr>
          <w:rFonts w:ascii="Times New Roman" w:hAnsi="Times New Roman" w:cs="Times New Roman"/>
          <w:color w:val="000000"/>
          <w:sz w:val="24"/>
          <w:szCs w:val="24"/>
        </w:rPr>
        <w:t>Nália</w:t>
      </w:r>
      <w:proofErr w:type="spellEnd"/>
      <w:r w:rsidR="002723F7" w:rsidRPr="00DF79CE">
        <w:rPr>
          <w:rFonts w:ascii="Times New Roman" w:hAnsi="Times New Roman" w:cs="Times New Roman"/>
          <w:color w:val="000000"/>
          <w:sz w:val="24"/>
          <w:szCs w:val="24"/>
        </w:rPr>
        <w:t xml:space="preserve"> Moreira Severo Dorneles</w:t>
      </w:r>
      <w:r w:rsidRPr="00DF79CE">
        <w:rPr>
          <w:rFonts w:ascii="Times New Roman" w:hAnsi="Times New Roman" w:cs="Times New Roman"/>
          <w:color w:val="000000"/>
          <w:sz w:val="24"/>
          <w:szCs w:val="24"/>
        </w:rPr>
        <w:t>, inscrito (a) no CPF nº</w:t>
      </w:r>
      <w:r w:rsidR="002723F7" w:rsidRPr="00DF79CE">
        <w:rPr>
          <w:rFonts w:ascii="Times New Roman" w:hAnsi="Times New Roman" w:cs="Times New Roman"/>
          <w:color w:val="000000"/>
          <w:sz w:val="24"/>
          <w:szCs w:val="24"/>
        </w:rPr>
        <w:t xml:space="preserve"> 857.874.261-34</w:t>
      </w:r>
      <w:r w:rsidRPr="00DF79CE">
        <w:rPr>
          <w:rFonts w:ascii="Times New Roman" w:hAnsi="Times New Roman" w:cs="Times New Roman"/>
          <w:color w:val="000000"/>
          <w:sz w:val="24"/>
          <w:szCs w:val="24"/>
        </w:rPr>
        <w:t xml:space="preserve"> , Carteira de Identidade nº </w:t>
      </w:r>
      <w:r w:rsidR="002723F7" w:rsidRPr="00DF79CE">
        <w:rPr>
          <w:rFonts w:ascii="Times New Roman" w:hAnsi="Times New Roman" w:cs="Times New Roman"/>
          <w:b/>
          <w:color w:val="000000"/>
          <w:sz w:val="24"/>
          <w:szCs w:val="24"/>
        </w:rPr>
        <w:t>333901222</w:t>
      </w:r>
      <w:r w:rsidRPr="00DF79CE">
        <w:rPr>
          <w:rFonts w:ascii="Times New Roman" w:hAnsi="Times New Roman" w:cs="Times New Roman"/>
          <w:color w:val="000000"/>
          <w:sz w:val="24"/>
          <w:szCs w:val="24"/>
        </w:rPr>
        <w:t xml:space="preserve">, </w:t>
      </w:r>
      <w:r w:rsidR="002723F7" w:rsidRPr="00DF79CE">
        <w:rPr>
          <w:rFonts w:ascii="Times New Roman" w:hAnsi="Times New Roman" w:cs="Times New Roman"/>
          <w:color w:val="000000"/>
          <w:sz w:val="24"/>
          <w:szCs w:val="24"/>
        </w:rPr>
        <w:t>Órgão E</w:t>
      </w:r>
      <w:r w:rsidR="002723F7">
        <w:rPr>
          <w:rFonts w:ascii="Times New Roman" w:hAnsi="Times New Roman" w:cs="Times New Roman"/>
          <w:color w:val="000000"/>
          <w:sz w:val="24"/>
          <w:szCs w:val="24"/>
        </w:rPr>
        <w:t>missor 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w:t>
      </w:r>
      <w:r w:rsidRPr="00DF79CE">
        <w:rPr>
          <w:rFonts w:ascii="Times New Roman" w:hAnsi="Times New Roman" w:cs="Times New Roman"/>
          <w:color w:val="000000"/>
          <w:sz w:val="24"/>
          <w:szCs w:val="24"/>
        </w:rPr>
        <w:t>de Venda de</w:t>
      </w:r>
      <w:r w:rsidR="00146D8C">
        <w:rPr>
          <w:rFonts w:ascii="Times New Roman" w:hAnsi="Times New Roman" w:cs="Times New Roman"/>
          <w:color w:val="000000"/>
          <w:sz w:val="24"/>
          <w:szCs w:val="24"/>
        </w:rPr>
        <w:t xml:space="preserve"> </w:t>
      </w:r>
      <w:r w:rsidR="00146D8C">
        <w:rPr>
          <w:rFonts w:ascii="Times New Roman" w:hAnsi="Times New Roman" w:cs="Times New Roman"/>
          <w:color w:val="000000"/>
          <w:sz w:val="24"/>
          <w:szCs w:val="24"/>
        </w:rPr>
        <w:t>15.10.2020 a 04.11.2020</w:t>
      </w:r>
      <w:r w:rsidR="00146D8C">
        <w:rPr>
          <w:rFonts w:ascii="Times New Roman" w:hAnsi="Times New Roman" w:cs="Times New Roman"/>
          <w:bCs/>
          <w:color w:val="000000"/>
          <w:sz w:val="24"/>
          <w:szCs w:val="24"/>
        </w:rPr>
        <w:t>,</w:t>
      </w:r>
      <w:r w:rsidR="00146D8C">
        <w:rPr>
          <w:rFonts w:ascii="Times New Roman" w:hAnsi="Times New Roman" w:cs="Times New Roman"/>
          <w:b/>
          <w:bCs/>
          <w:color w:val="000000"/>
          <w:sz w:val="24"/>
          <w:szCs w:val="24"/>
        </w:rPr>
        <w:t xml:space="preserve"> com abertura dia 05.11.2020</w:t>
      </w:r>
      <w:r w:rsidR="00146D8C">
        <w:rPr>
          <w:rFonts w:ascii="Times New Roman" w:hAnsi="Times New Roman" w:cs="Times New Roman"/>
          <w:b/>
          <w:bCs/>
          <w:color w:val="000000"/>
          <w:sz w:val="24"/>
          <w:szCs w:val="24"/>
        </w:rPr>
        <w:t xml:space="preserve"> </w:t>
      </w:r>
      <w:r w:rsidRPr="00DF79CE">
        <w:rPr>
          <w:rFonts w:ascii="Times New Roman" w:hAnsi="Times New Roman" w:cs="Times New Roman"/>
          <w:bCs/>
          <w:color w:val="000000"/>
          <w:sz w:val="24"/>
          <w:szCs w:val="24"/>
        </w:rPr>
        <w:t>na sede do Conselho Escolar, situada à</w:t>
      </w:r>
      <w:r w:rsidRPr="00DF79CE">
        <w:rPr>
          <w:rFonts w:ascii="Times New Roman" w:hAnsi="Times New Roman" w:cs="Times New Roman"/>
          <w:b/>
          <w:bCs/>
          <w:color w:val="000000"/>
          <w:sz w:val="24"/>
          <w:szCs w:val="24"/>
        </w:rPr>
        <w:t xml:space="preserve"> </w:t>
      </w:r>
      <w:r w:rsidR="002723F7" w:rsidRPr="00DF79CE">
        <w:rPr>
          <w:rFonts w:ascii="Times New Roman" w:hAnsi="Times New Roman" w:cs="Times New Roman"/>
          <w:b/>
          <w:bCs/>
          <w:color w:val="000000"/>
          <w:sz w:val="24"/>
          <w:szCs w:val="24"/>
        </w:rPr>
        <w:t xml:space="preserve">Avenida do contorno c/ Rua 101 nº 301Jardim Ana Amélia- Bonfinópolis - GO, </w:t>
      </w:r>
      <w:proofErr w:type="spellStart"/>
      <w:r w:rsidR="002723F7" w:rsidRPr="00DF79CE">
        <w:rPr>
          <w:rFonts w:ascii="Times New Roman" w:hAnsi="Times New Roman" w:cs="Times New Roman"/>
          <w:b/>
          <w:bCs/>
          <w:color w:val="000000"/>
          <w:sz w:val="24"/>
          <w:szCs w:val="24"/>
        </w:rPr>
        <w:t>email</w:t>
      </w:r>
      <w:proofErr w:type="spellEnd"/>
      <w:r w:rsidR="002723F7" w:rsidRPr="00DF79CE">
        <w:rPr>
          <w:rFonts w:ascii="Times New Roman" w:hAnsi="Times New Roman" w:cs="Times New Roman"/>
          <w:b/>
          <w:bCs/>
          <w:color w:val="000000"/>
          <w:sz w:val="24"/>
          <w:szCs w:val="24"/>
        </w:rPr>
        <w:t xml:space="preserve"> – 52032671@seduc.go.gov.br</w:t>
      </w:r>
      <w:r w:rsidRPr="00DF79CE">
        <w:rPr>
          <w:rFonts w:ascii="Times New Roman" w:hAnsi="Times New Roman" w:cs="Times New Roman"/>
          <w:b/>
          <w:bCs/>
          <w:color w:val="000000"/>
          <w:sz w:val="24"/>
          <w:szCs w:val="24"/>
        </w:rPr>
        <w:t xml:space="preserve"> </w:t>
      </w:r>
      <w:r w:rsidRPr="00DF79CE">
        <w:rPr>
          <w:rFonts w:ascii="Times New Roman" w:hAnsi="Times New Roman" w:cs="Times New Roman"/>
          <w:bCs/>
          <w:color w:val="000000"/>
          <w:sz w:val="24"/>
          <w:szCs w:val="24"/>
        </w:rPr>
        <w:t>e</w:t>
      </w:r>
      <w:r w:rsidR="002723F7" w:rsidRPr="00DF79CE">
        <w:rPr>
          <w:rFonts w:ascii="Times New Roman" w:hAnsi="Times New Roman" w:cs="Times New Roman"/>
          <w:b/>
          <w:bCs/>
          <w:color w:val="000000"/>
          <w:sz w:val="24"/>
          <w:szCs w:val="24"/>
        </w:rPr>
        <w:t xml:space="preserve"> (fone: 623334 - 1310</w:t>
      </w:r>
      <w:r w:rsidR="0044227F" w:rsidRPr="00DF79CE">
        <w:rPr>
          <w:rFonts w:ascii="Times New Roman" w:hAnsi="Times New Roman" w:cs="Times New Roman"/>
          <w:bCs/>
          <w:color w:val="000000"/>
          <w:sz w:val="24"/>
          <w:szCs w:val="24"/>
        </w:rPr>
        <w:t>)</w:t>
      </w:r>
      <w:r w:rsidRPr="00DF79CE">
        <w:rPr>
          <w:rFonts w:ascii="Times New Roman" w:hAnsi="Times New Roman" w:cs="Times New Roman"/>
          <w:bCs/>
          <w:color w:val="000000"/>
          <w:sz w:val="24"/>
          <w:szCs w:val="24"/>
        </w:rPr>
        <w:t>.</w:t>
      </w:r>
    </w:p>
    <w:p w14:paraId="39CBC0F5" w14:textId="77777777" w:rsidR="002F1387" w:rsidRDefault="002F1387" w:rsidP="004D1BE8">
      <w:pPr>
        <w:spacing w:after="150" w:line="360" w:lineRule="auto"/>
        <w:jc w:val="both"/>
        <w:rPr>
          <w:rFonts w:ascii="Times New Roman" w:hAnsi="Times New Roman" w:cs="Times New Roman"/>
          <w:b/>
          <w:color w:val="000000"/>
          <w:sz w:val="24"/>
          <w:szCs w:val="24"/>
        </w:rPr>
      </w:pPr>
    </w:p>
    <w:p w14:paraId="2C4E9BCC" w14:textId="1CD1DB03" w:rsidR="007452F0" w:rsidRPr="004D1BE8" w:rsidRDefault="007452F0" w:rsidP="004D1BE8">
      <w:pPr>
        <w:spacing w:after="150" w:line="360" w:lineRule="auto"/>
        <w:jc w:val="both"/>
        <w:rPr>
          <w:rFonts w:ascii="Times New Roman" w:hAnsi="Times New Roman" w:cs="Times New Roman"/>
          <w:b/>
          <w:color w:val="000000"/>
          <w:sz w:val="24"/>
          <w:szCs w:val="24"/>
        </w:rPr>
      </w:pPr>
      <w:r w:rsidRPr="00DF79CE">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E7A5EEB" w14:textId="4DEBBDE3" w:rsidR="00EB386D" w:rsidRDefault="00EB386D" w:rsidP="004D1BE8">
      <w:pPr>
        <w:spacing w:after="150" w:line="360" w:lineRule="auto"/>
        <w:jc w:val="both"/>
        <w:rPr>
          <w:rFonts w:ascii="Times New Roman" w:hAnsi="Times New Roman" w:cs="Times New Roman"/>
          <w:b/>
          <w:sz w:val="24"/>
          <w:szCs w:val="24"/>
        </w:rPr>
      </w:pPr>
    </w:p>
    <w:p w14:paraId="62B0A4AB" w14:textId="77777777" w:rsidR="00EB386D" w:rsidRDefault="00EB386D" w:rsidP="00EB386D">
      <w:pPr>
        <w:spacing w:after="150" w:line="360" w:lineRule="auto"/>
        <w:jc w:val="both"/>
        <w:rPr>
          <w:rFonts w:ascii="Times New Roman" w:hAnsi="Times New Roman" w:cs="Times New Roman"/>
          <w:color w:val="FF0000"/>
          <w:sz w:val="24"/>
          <w:szCs w:val="24"/>
        </w:rPr>
      </w:pPr>
      <w:r>
        <w:rPr>
          <w:rFonts w:ascii="Times New Roman" w:hAnsi="Times New Roman" w:cs="Times New Roman"/>
          <w:b/>
          <w:color w:val="000000"/>
          <w:sz w:val="24"/>
          <w:szCs w:val="24"/>
        </w:rPr>
        <w:lastRenderedPageBreak/>
        <w:t xml:space="preserve">2.2 DA ESTIMATIVA DO QUANTITATIVO DE GÊNEROS ALIMENTÍCIOS A SEREM </w:t>
      </w:r>
      <w:r>
        <w:rPr>
          <w:rFonts w:ascii="Times New Roman" w:hAnsi="Times New Roman" w:cs="Times New Roman"/>
          <w:b/>
          <w:sz w:val="24"/>
          <w:szCs w:val="24"/>
        </w:rPr>
        <w:t>ADQUIRIDOS DA AGRICULTURA FAMILIAR.</w:t>
      </w:r>
    </w:p>
    <w:tbl>
      <w:tblPr>
        <w:tblW w:w="9816"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44" w:type="dxa"/>
          <w:bottom w:w="60" w:type="dxa"/>
          <w:right w:w="60" w:type="dxa"/>
        </w:tblCellMar>
        <w:tblLook w:val="04A0" w:firstRow="1" w:lastRow="0" w:firstColumn="1" w:lastColumn="0" w:noHBand="0" w:noVBand="1"/>
      </w:tblPr>
      <w:tblGrid>
        <w:gridCol w:w="452"/>
        <w:gridCol w:w="2798"/>
        <w:gridCol w:w="1560"/>
        <w:gridCol w:w="1622"/>
        <w:gridCol w:w="1341"/>
        <w:gridCol w:w="2043"/>
      </w:tblGrid>
      <w:tr w:rsidR="00EB386D" w:rsidRPr="002F1387" w14:paraId="6A5EE984" w14:textId="77777777" w:rsidTr="00F114A5">
        <w:trPr>
          <w:jc w:val="center"/>
        </w:trPr>
        <w:tc>
          <w:tcPr>
            <w:tcW w:w="452"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2DAA18AD" w14:textId="77777777" w:rsidR="00EB386D" w:rsidRPr="002F1387" w:rsidRDefault="00EB386D" w:rsidP="00F114A5">
            <w:pPr>
              <w:spacing w:line="360" w:lineRule="auto"/>
              <w:jc w:val="both"/>
              <w:rPr>
                <w:rFonts w:ascii="Times New Roman" w:hAnsi="Times New Roman" w:cs="Times New Roman"/>
                <w:color w:val="FFFFFF"/>
                <w:sz w:val="24"/>
                <w:szCs w:val="24"/>
              </w:rPr>
            </w:pPr>
            <w:r w:rsidRPr="002F1387">
              <w:rPr>
                <w:rFonts w:ascii="Times New Roman" w:hAnsi="Times New Roman" w:cs="Times New Roman"/>
                <w:color w:val="FFFFFF"/>
                <w:sz w:val="24"/>
                <w:szCs w:val="24"/>
              </w:rPr>
              <w:t>Nº</w:t>
            </w:r>
          </w:p>
        </w:tc>
        <w:tc>
          <w:tcPr>
            <w:tcW w:w="2798"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7181758B" w14:textId="77777777" w:rsidR="00EB386D" w:rsidRPr="002F1387" w:rsidRDefault="00EB386D" w:rsidP="00F114A5">
            <w:pPr>
              <w:spacing w:line="360" w:lineRule="auto"/>
              <w:jc w:val="both"/>
              <w:rPr>
                <w:rFonts w:ascii="Times New Roman" w:hAnsi="Times New Roman" w:cs="Times New Roman"/>
                <w:color w:val="FFFFFF"/>
                <w:sz w:val="24"/>
                <w:szCs w:val="24"/>
              </w:rPr>
            </w:pPr>
            <w:r w:rsidRPr="002F1387">
              <w:rPr>
                <w:rFonts w:ascii="Times New Roman" w:hAnsi="Times New Roman" w:cs="Times New Roman"/>
                <w:color w:val="FFFFFF"/>
                <w:sz w:val="24"/>
                <w:szCs w:val="24"/>
              </w:rPr>
              <w:t>Produto (nome) todos os produtos a serem adquiridos no período)</w:t>
            </w:r>
          </w:p>
        </w:tc>
        <w:tc>
          <w:tcPr>
            <w:tcW w:w="1560"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0E874764" w14:textId="77777777" w:rsidR="00EB386D" w:rsidRPr="002F1387" w:rsidRDefault="00EB386D" w:rsidP="00F114A5">
            <w:pPr>
              <w:spacing w:line="360" w:lineRule="auto"/>
              <w:jc w:val="both"/>
              <w:rPr>
                <w:rFonts w:ascii="Times New Roman" w:hAnsi="Times New Roman" w:cs="Times New Roman"/>
                <w:color w:val="FFFFFF"/>
                <w:sz w:val="24"/>
                <w:szCs w:val="24"/>
              </w:rPr>
            </w:pPr>
            <w:r w:rsidRPr="002F1387">
              <w:rPr>
                <w:rFonts w:ascii="Times New Roman" w:hAnsi="Times New Roman" w:cs="Times New Roman"/>
                <w:color w:val="FFFFFF"/>
                <w:sz w:val="24"/>
                <w:szCs w:val="24"/>
              </w:rPr>
              <w:t>Unidade, Dúzia, Maço, Kg ou L</w:t>
            </w:r>
          </w:p>
        </w:tc>
        <w:tc>
          <w:tcPr>
            <w:tcW w:w="1622"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76CA7E66" w14:textId="77777777" w:rsidR="00EB386D" w:rsidRPr="002F1387" w:rsidRDefault="00EB386D" w:rsidP="00F114A5">
            <w:pPr>
              <w:spacing w:line="360" w:lineRule="auto"/>
              <w:jc w:val="both"/>
              <w:rPr>
                <w:rFonts w:ascii="Times New Roman" w:hAnsi="Times New Roman" w:cs="Times New Roman"/>
                <w:color w:val="FFFFFF"/>
                <w:sz w:val="24"/>
                <w:szCs w:val="24"/>
              </w:rPr>
            </w:pPr>
            <w:r w:rsidRPr="002F1387">
              <w:rPr>
                <w:rFonts w:ascii="Times New Roman" w:hAnsi="Times New Roman" w:cs="Times New Roman"/>
                <w:color w:val="FFFFFF"/>
                <w:sz w:val="24"/>
                <w:szCs w:val="24"/>
              </w:rPr>
              <w:t>Quantidade (total do período)</w:t>
            </w:r>
          </w:p>
        </w:tc>
        <w:tc>
          <w:tcPr>
            <w:tcW w:w="3384" w:type="dxa"/>
            <w:gridSpan w:val="2"/>
            <w:tcBorders>
              <w:top w:val="outset" w:sz="6" w:space="0" w:color="00000A"/>
              <w:left w:val="outset" w:sz="6" w:space="0" w:color="00000A"/>
              <w:bottom w:val="outset" w:sz="6" w:space="0" w:color="00000A"/>
              <w:right w:val="outset" w:sz="6" w:space="0" w:color="00000A"/>
            </w:tcBorders>
            <w:shd w:val="clear" w:color="auto" w:fill="6999CA"/>
            <w:vAlign w:val="center"/>
          </w:tcPr>
          <w:p w14:paraId="515FFC4D" w14:textId="77777777" w:rsidR="00EB386D" w:rsidRPr="002F1387" w:rsidRDefault="00EB386D" w:rsidP="00F114A5">
            <w:pPr>
              <w:spacing w:line="360" w:lineRule="auto"/>
              <w:jc w:val="both"/>
              <w:rPr>
                <w:rFonts w:ascii="Times New Roman" w:hAnsi="Times New Roman" w:cs="Times New Roman"/>
                <w:color w:val="FFFFFF"/>
                <w:sz w:val="24"/>
                <w:szCs w:val="24"/>
              </w:rPr>
            </w:pPr>
            <w:r w:rsidRPr="002F1387">
              <w:rPr>
                <w:rFonts w:ascii="Times New Roman" w:hAnsi="Times New Roman" w:cs="Times New Roman"/>
                <w:color w:val="FFFFFF"/>
                <w:sz w:val="24"/>
                <w:szCs w:val="24"/>
              </w:rPr>
              <w:t>Valor Estimado (R$)</w:t>
            </w:r>
          </w:p>
        </w:tc>
      </w:tr>
      <w:tr w:rsidR="00EB386D" w:rsidRPr="002F1387" w14:paraId="32ADD561" w14:textId="77777777" w:rsidTr="00F114A5">
        <w:trPr>
          <w:trHeight w:val="1140"/>
          <w:jc w:val="center"/>
        </w:trPr>
        <w:tc>
          <w:tcPr>
            <w:tcW w:w="452"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56315B19" w14:textId="77777777" w:rsidR="00EB386D" w:rsidRPr="002F1387" w:rsidRDefault="00EB386D" w:rsidP="00F114A5">
            <w:pPr>
              <w:jc w:val="both"/>
              <w:rPr>
                <w:rFonts w:ascii="Times New Roman" w:hAnsi="Times New Roman" w:cs="Times New Roman"/>
                <w:color w:val="FFFFFF"/>
                <w:sz w:val="24"/>
                <w:szCs w:val="24"/>
              </w:rPr>
            </w:pPr>
          </w:p>
        </w:tc>
        <w:tc>
          <w:tcPr>
            <w:tcW w:w="2798"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3E80A85F" w14:textId="77777777" w:rsidR="00EB386D" w:rsidRPr="002F1387" w:rsidRDefault="00EB386D" w:rsidP="00F114A5">
            <w:pPr>
              <w:jc w:val="both"/>
              <w:rPr>
                <w:rFonts w:ascii="Times New Roman" w:hAnsi="Times New Roman" w:cs="Times New Roman"/>
                <w:color w:val="FFFFFF"/>
                <w:sz w:val="24"/>
                <w:szCs w:val="24"/>
              </w:rPr>
            </w:pPr>
          </w:p>
        </w:tc>
        <w:tc>
          <w:tcPr>
            <w:tcW w:w="1560"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68C819A1" w14:textId="77777777" w:rsidR="00EB386D" w:rsidRPr="002F1387" w:rsidRDefault="00EB386D" w:rsidP="00F114A5">
            <w:pPr>
              <w:jc w:val="both"/>
              <w:rPr>
                <w:rFonts w:ascii="Times New Roman" w:hAnsi="Times New Roman" w:cs="Times New Roman"/>
                <w:color w:val="FFFFFF"/>
                <w:sz w:val="24"/>
                <w:szCs w:val="24"/>
              </w:rPr>
            </w:pPr>
          </w:p>
        </w:tc>
        <w:tc>
          <w:tcPr>
            <w:tcW w:w="1622"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5F8C1C83" w14:textId="77777777" w:rsidR="00EB386D" w:rsidRPr="002F1387" w:rsidRDefault="00EB386D" w:rsidP="00F114A5">
            <w:pPr>
              <w:jc w:val="both"/>
              <w:rPr>
                <w:rFonts w:ascii="Times New Roman" w:hAnsi="Times New Roman" w:cs="Times New Roman"/>
                <w:color w:val="FFFFFF"/>
                <w:sz w:val="24"/>
                <w:szCs w:val="24"/>
              </w:rPr>
            </w:pPr>
          </w:p>
        </w:tc>
        <w:tc>
          <w:tcPr>
            <w:tcW w:w="1341" w:type="dxa"/>
            <w:tcBorders>
              <w:top w:val="outset" w:sz="6" w:space="0" w:color="00000A"/>
              <w:left w:val="outset" w:sz="6" w:space="0" w:color="00000A"/>
              <w:bottom w:val="outset" w:sz="6" w:space="0" w:color="00000A"/>
              <w:right w:val="outset" w:sz="6" w:space="0" w:color="00000A"/>
            </w:tcBorders>
            <w:shd w:val="clear" w:color="auto" w:fill="6999CA"/>
            <w:vAlign w:val="center"/>
          </w:tcPr>
          <w:p w14:paraId="1D2EC46E" w14:textId="77777777" w:rsidR="00EB386D" w:rsidRPr="002F1387" w:rsidRDefault="00EB386D" w:rsidP="00F114A5">
            <w:pPr>
              <w:spacing w:line="360" w:lineRule="auto"/>
              <w:jc w:val="both"/>
              <w:rPr>
                <w:rFonts w:ascii="Times New Roman" w:hAnsi="Times New Roman" w:cs="Times New Roman"/>
                <w:color w:val="FFFFFF"/>
                <w:sz w:val="24"/>
                <w:szCs w:val="24"/>
              </w:rPr>
            </w:pPr>
            <w:r w:rsidRPr="002F1387">
              <w:rPr>
                <w:rFonts w:ascii="Times New Roman" w:hAnsi="Times New Roman" w:cs="Times New Roman"/>
                <w:color w:val="FFFFFF"/>
                <w:sz w:val="24"/>
                <w:szCs w:val="24"/>
              </w:rPr>
              <w:t>Valor Unitário</w:t>
            </w:r>
          </w:p>
          <w:p w14:paraId="26326696" w14:textId="77777777" w:rsidR="00EB386D" w:rsidRPr="002F1387" w:rsidRDefault="00EB386D" w:rsidP="00F114A5">
            <w:pPr>
              <w:spacing w:line="360" w:lineRule="auto"/>
              <w:jc w:val="both"/>
              <w:rPr>
                <w:rFonts w:ascii="Times New Roman" w:hAnsi="Times New Roman" w:cs="Times New Roman"/>
                <w:color w:val="FFFFFF"/>
                <w:sz w:val="24"/>
                <w:szCs w:val="24"/>
              </w:rPr>
            </w:pPr>
            <w:r w:rsidRPr="002F1387">
              <w:rPr>
                <w:rFonts w:ascii="Times New Roman" w:hAnsi="Times New Roman" w:cs="Times New Roman"/>
                <w:color w:val="FFFFFF"/>
                <w:sz w:val="24"/>
                <w:szCs w:val="24"/>
              </w:rPr>
              <w:t>R$</w:t>
            </w:r>
          </w:p>
        </w:tc>
        <w:tc>
          <w:tcPr>
            <w:tcW w:w="2043" w:type="dxa"/>
            <w:tcBorders>
              <w:top w:val="outset" w:sz="6" w:space="0" w:color="00000A"/>
              <w:left w:val="outset" w:sz="6" w:space="0" w:color="00000A"/>
              <w:bottom w:val="outset" w:sz="6" w:space="0" w:color="00000A"/>
              <w:right w:val="outset" w:sz="6" w:space="0" w:color="00000A"/>
            </w:tcBorders>
            <w:shd w:val="clear" w:color="auto" w:fill="6999CA"/>
            <w:vAlign w:val="center"/>
          </w:tcPr>
          <w:p w14:paraId="76964BED" w14:textId="77777777" w:rsidR="00EB386D" w:rsidRPr="002F1387" w:rsidRDefault="00EB386D" w:rsidP="00F114A5">
            <w:pPr>
              <w:spacing w:line="360" w:lineRule="auto"/>
              <w:jc w:val="both"/>
              <w:rPr>
                <w:rFonts w:ascii="Times New Roman" w:hAnsi="Times New Roman" w:cs="Times New Roman"/>
                <w:color w:val="FFFFFF"/>
                <w:sz w:val="24"/>
                <w:szCs w:val="24"/>
              </w:rPr>
            </w:pPr>
            <w:r w:rsidRPr="002F1387">
              <w:rPr>
                <w:rFonts w:ascii="Times New Roman" w:hAnsi="Times New Roman" w:cs="Times New Roman"/>
                <w:color w:val="FFFFFF"/>
                <w:sz w:val="24"/>
                <w:szCs w:val="24"/>
              </w:rPr>
              <w:t>Valor Total</w:t>
            </w:r>
          </w:p>
          <w:p w14:paraId="7EEBAF37" w14:textId="77777777" w:rsidR="00EB386D" w:rsidRPr="002F1387" w:rsidRDefault="00EB386D" w:rsidP="00F114A5">
            <w:pPr>
              <w:spacing w:line="360" w:lineRule="auto"/>
              <w:jc w:val="both"/>
              <w:rPr>
                <w:rFonts w:ascii="Times New Roman" w:hAnsi="Times New Roman" w:cs="Times New Roman"/>
                <w:color w:val="FFFFFF"/>
                <w:sz w:val="24"/>
                <w:szCs w:val="24"/>
              </w:rPr>
            </w:pPr>
            <w:r w:rsidRPr="002F1387">
              <w:rPr>
                <w:rFonts w:ascii="Times New Roman" w:hAnsi="Times New Roman" w:cs="Times New Roman"/>
                <w:color w:val="FFFFFF"/>
                <w:sz w:val="24"/>
                <w:szCs w:val="24"/>
              </w:rPr>
              <w:t>R$</w:t>
            </w:r>
          </w:p>
        </w:tc>
      </w:tr>
      <w:tr w:rsidR="002F1387" w:rsidRPr="002F1387" w14:paraId="744A5BC5" w14:textId="77777777" w:rsidTr="002F1387">
        <w:trPr>
          <w:trHeight w:val="386"/>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7F3CE10" w14:textId="00EDF4D1" w:rsidR="002F1387" w:rsidRPr="002F1387" w:rsidRDefault="002F1387" w:rsidP="00123CDC">
            <w:pPr>
              <w:spacing w:line="360" w:lineRule="auto"/>
              <w:jc w:val="both"/>
              <w:rPr>
                <w:rFonts w:ascii="Times New Roman" w:hAnsi="Times New Roman" w:cs="Times New Roman"/>
                <w:b/>
                <w:color w:val="333333"/>
                <w:sz w:val="24"/>
                <w:szCs w:val="24"/>
              </w:rPr>
            </w:pPr>
            <w:r w:rsidRPr="002F1387">
              <w:rPr>
                <w:rFonts w:ascii="Times New Roman" w:hAnsi="Times New Roman" w:cs="Times New Roman"/>
                <w:b/>
                <w:color w:val="333333"/>
                <w:sz w:val="24"/>
                <w:szCs w:val="24"/>
              </w:rPr>
              <w:t>01</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F3518BA" w14:textId="77777777" w:rsidR="002F1387" w:rsidRPr="002F1387" w:rsidRDefault="002F1387" w:rsidP="00123CDC">
            <w:pPr>
              <w:spacing w:line="360" w:lineRule="auto"/>
              <w:jc w:val="center"/>
              <w:rPr>
                <w:rFonts w:ascii="Times New Roman" w:hAnsi="Times New Roman" w:cs="Times New Roman"/>
                <w:color w:val="333333"/>
                <w:sz w:val="24"/>
                <w:szCs w:val="24"/>
              </w:rPr>
            </w:pPr>
            <w:r w:rsidRPr="002F1387">
              <w:rPr>
                <w:rFonts w:ascii="Times New Roman" w:hAnsi="Times New Roman" w:cs="Times New Roman"/>
                <w:color w:val="333333"/>
                <w:sz w:val="24"/>
                <w:szCs w:val="24"/>
              </w:rPr>
              <w:t>BANANA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53025409" w14:textId="77777777" w:rsidR="002F1387" w:rsidRPr="002F1387" w:rsidRDefault="002F1387" w:rsidP="00123CDC">
            <w:pPr>
              <w:spacing w:line="360" w:lineRule="auto"/>
              <w:jc w:val="center"/>
              <w:rPr>
                <w:rFonts w:ascii="Times New Roman" w:hAnsi="Times New Roman" w:cs="Times New Roman"/>
                <w:color w:val="333333"/>
                <w:sz w:val="24"/>
                <w:szCs w:val="24"/>
              </w:rPr>
            </w:pPr>
            <w:r w:rsidRPr="002F1387">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B5ECD84" w14:textId="77777777" w:rsidR="002F1387" w:rsidRPr="002F1387" w:rsidRDefault="002F1387" w:rsidP="00123CDC">
            <w:pPr>
              <w:spacing w:line="360" w:lineRule="auto"/>
              <w:jc w:val="center"/>
              <w:rPr>
                <w:rFonts w:ascii="Times New Roman" w:hAnsi="Times New Roman" w:cs="Times New Roman"/>
                <w:color w:val="333333"/>
                <w:sz w:val="24"/>
                <w:szCs w:val="24"/>
              </w:rPr>
            </w:pPr>
            <w:r w:rsidRPr="002F1387">
              <w:rPr>
                <w:rFonts w:ascii="Times New Roman" w:hAnsi="Times New Roman" w:cs="Times New Roman"/>
                <w:color w:val="333333"/>
                <w:sz w:val="24"/>
                <w:szCs w:val="24"/>
              </w:rPr>
              <w:t>1006,000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EFEF82D" w14:textId="77777777" w:rsidR="002F1387" w:rsidRPr="002F1387" w:rsidRDefault="002F1387" w:rsidP="00123CDC">
            <w:pPr>
              <w:spacing w:line="360" w:lineRule="auto"/>
              <w:jc w:val="center"/>
              <w:rPr>
                <w:rFonts w:ascii="Times New Roman" w:hAnsi="Times New Roman" w:cs="Times New Roman"/>
                <w:color w:val="333333"/>
                <w:sz w:val="24"/>
                <w:szCs w:val="24"/>
              </w:rPr>
            </w:pPr>
            <w:r w:rsidRPr="002F1387">
              <w:rPr>
                <w:rFonts w:ascii="Times New Roman" w:hAnsi="Times New Roman" w:cs="Times New Roman"/>
                <w:color w:val="333333"/>
                <w:sz w:val="24"/>
                <w:szCs w:val="24"/>
              </w:rPr>
              <w:t>R$3,34</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bottom"/>
          </w:tcPr>
          <w:p w14:paraId="3683AB2B" w14:textId="77777777" w:rsidR="002F1387" w:rsidRPr="002F1387" w:rsidRDefault="002F1387" w:rsidP="002F1387">
            <w:pPr>
              <w:spacing w:after="0" w:line="240" w:lineRule="auto"/>
              <w:rPr>
                <w:rFonts w:ascii="Times New Roman" w:hAnsi="Times New Roman" w:cs="Times New Roman"/>
                <w:color w:val="000000"/>
                <w:sz w:val="24"/>
                <w:szCs w:val="24"/>
              </w:rPr>
            </w:pPr>
            <w:r w:rsidRPr="002F1387">
              <w:rPr>
                <w:rFonts w:ascii="Times New Roman" w:hAnsi="Times New Roman" w:cs="Times New Roman"/>
                <w:color w:val="000000"/>
                <w:sz w:val="24"/>
                <w:szCs w:val="24"/>
              </w:rPr>
              <w:t>R$ 3.360,04</w:t>
            </w:r>
          </w:p>
        </w:tc>
      </w:tr>
      <w:tr w:rsidR="002F1387" w:rsidRPr="002F1387" w14:paraId="02F7DDDD" w14:textId="77777777" w:rsidTr="002F1387">
        <w:trPr>
          <w:trHeight w:val="57"/>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3AF9BE3" w14:textId="26318004" w:rsidR="002F1387" w:rsidRPr="002F1387" w:rsidRDefault="002F1387" w:rsidP="00F114A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2FC2F1A" w14:textId="77777777" w:rsidR="002F1387" w:rsidRPr="002F1387" w:rsidRDefault="002F1387" w:rsidP="00F114A5">
            <w:pPr>
              <w:spacing w:line="360" w:lineRule="auto"/>
              <w:jc w:val="center"/>
              <w:rPr>
                <w:rFonts w:ascii="Times New Roman" w:hAnsi="Times New Roman" w:cs="Times New Roman"/>
                <w:color w:val="333333"/>
                <w:sz w:val="24"/>
                <w:szCs w:val="24"/>
              </w:rPr>
            </w:pPr>
            <w:r w:rsidRPr="002F1387">
              <w:rPr>
                <w:rFonts w:ascii="Times New Roman" w:hAnsi="Times New Roman" w:cs="Times New Roman"/>
                <w:color w:val="333333"/>
                <w:sz w:val="24"/>
                <w:szCs w:val="24"/>
              </w:rPr>
              <w:t>BETERRABA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FA7D7E7" w14:textId="77777777" w:rsidR="002F1387" w:rsidRPr="002F1387" w:rsidRDefault="002F1387" w:rsidP="00F114A5">
            <w:pPr>
              <w:spacing w:line="360" w:lineRule="auto"/>
              <w:jc w:val="center"/>
              <w:rPr>
                <w:rFonts w:ascii="Times New Roman" w:hAnsi="Times New Roman" w:cs="Times New Roman"/>
                <w:color w:val="333333"/>
                <w:sz w:val="24"/>
                <w:szCs w:val="24"/>
              </w:rPr>
            </w:pPr>
            <w:r w:rsidRPr="002F1387">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512A27D" w14:textId="77777777" w:rsidR="002F1387" w:rsidRPr="002F1387" w:rsidRDefault="002F1387" w:rsidP="00123CDC">
            <w:pPr>
              <w:spacing w:line="360" w:lineRule="auto"/>
              <w:jc w:val="center"/>
              <w:rPr>
                <w:rFonts w:ascii="Times New Roman" w:hAnsi="Times New Roman" w:cs="Times New Roman"/>
                <w:color w:val="333333"/>
                <w:sz w:val="24"/>
                <w:szCs w:val="24"/>
              </w:rPr>
            </w:pPr>
            <w:r w:rsidRPr="002F1387">
              <w:rPr>
                <w:rFonts w:ascii="Times New Roman" w:hAnsi="Times New Roman" w:cs="Times New Roman"/>
                <w:color w:val="333333"/>
                <w:sz w:val="24"/>
                <w:szCs w:val="24"/>
              </w:rPr>
              <w:t>2012,000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6F09311" w14:textId="77777777" w:rsidR="002F1387" w:rsidRPr="002F1387" w:rsidRDefault="002F1387" w:rsidP="00F114A5">
            <w:pPr>
              <w:spacing w:line="360" w:lineRule="auto"/>
              <w:jc w:val="center"/>
              <w:rPr>
                <w:rFonts w:ascii="Times New Roman" w:hAnsi="Times New Roman" w:cs="Times New Roman"/>
                <w:color w:val="333333"/>
                <w:sz w:val="24"/>
                <w:szCs w:val="24"/>
              </w:rPr>
            </w:pPr>
            <w:r w:rsidRPr="002F1387">
              <w:rPr>
                <w:rFonts w:ascii="Times New Roman" w:hAnsi="Times New Roman" w:cs="Times New Roman"/>
                <w:color w:val="333333"/>
                <w:sz w:val="24"/>
                <w:szCs w:val="24"/>
              </w:rPr>
              <w:t>R$2,86</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bottom"/>
          </w:tcPr>
          <w:p w14:paraId="2646BE1B" w14:textId="77777777" w:rsidR="002F1387" w:rsidRPr="002F1387" w:rsidRDefault="002F1387" w:rsidP="00123CDC">
            <w:pPr>
              <w:jc w:val="center"/>
              <w:rPr>
                <w:rFonts w:ascii="Times New Roman" w:hAnsi="Times New Roman" w:cs="Times New Roman"/>
                <w:color w:val="000000"/>
                <w:sz w:val="24"/>
                <w:szCs w:val="24"/>
              </w:rPr>
            </w:pPr>
            <w:r w:rsidRPr="002F1387">
              <w:rPr>
                <w:rFonts w:ascii="Times New Roman" w:hAnsi="Times New Roman" w:cs="Times New Roman"/>
                <w:color w:val="000000"/>
                <w:sz w:val="24"/>
                <w:szCs w:val="24"/>
              </w:rPr>
              <w:t>R$ 5.754,32</w:t>
            </w:r>
          </w:p>
        </w:tc>
      </w:tr>
      <w:tr w:rsidR="002F1387" w:rsidRPr="002F1387" w14:paraId="05E908A9" w14:textId="77777777" w:rsidTr="002F1387">
        <w:trPr>
          <w:trHeight w:val="450"/>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A0728C5" w14:textId="0E073C43" w:rsidR="002F1387" w:rsidRPr="002F1387" w:rsidRDefault="002F1387" w:rsidP="00F114A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FB40454" w14:textId="77777777" w:rsidR="002F1387" w:rsidRPr="002F1387" w:rsidRDefault="002F1387" w:rsidP="00F114A5">
            <w:pPr>
              <w:spacing w:line="360" w:lineRule="auto"/>
              <w:jc w:val="center"/>
              <w:rPr>
                <w:rFonts w:ascii="Times New Roman" w:hAnsi="Times New Roman" w:cs="Times New Roman"/>
                <w:color w:val="333333"/>
                <w:sz w:val="24"/>
                <w:szCs w:val="24"/>
              </w:rPr>
            </w:pPr>
            <w:r w:rsidRPr="002F1387">
              <w:rPr>
                <w:rFonts w:ascii="Times New Roman" w:hAnsi="Times New Roman" w:cs="Times New Roman"/>
                <w:color w:val="333333"/>
                <w:sz w:val="24"/>
                <w:szCs w:val="24"/>
              </w:rPr>
              <w:t>CENOURA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816F789" w14:textId="77777777" w:rsidR="002F1387" w:rsidRPr="002F1387" w:rsidRDefault="002F1387" w:rsidP="00F114A5">
            <w:pPr>
              <w:spacing w:line="360" w:lineRule="auto"/>
              <w:jc w:val="center"/>
              <w:rPr>
                <w:rFonts w:ascii="Times New Roman" w:hAnsi="Times New Roman" w:cs="Times New Roman"/>
                <w:color w:val="333333"/>
                <w:sz w:val="24"/>
                <w:szCs w:val="24"/>
              </w:rPr>
            </w:pPr>
            <w:r w:rsidRPr="002F1387">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42327B2" w14:textId="77777777" w:rsidR="002F1387" w:rsidRPr="002F1387" w:rsidRDefault="002F1387" w:rsidP="00F114A5">
            <w:pPr>
              <w:spacing w:line="360" w:lineRule="auto"/>
              <w:jc w:val="center"/>
              <w:rPr>
                <w:rFonts w:ascii="Times New Roman" w:hAnsi="Times New Roman" w:cs="Times New Roman"/>
                <w:color w:val="333333"/>
                <w:sz w:val="24"/>
                <w:szCs w:val="24"/>
              </w:rPr>
            </w:pPr>
            <w:r w:rsidRPr="002F1387">
              <w:rPr>
                <w:rFonts w:ascii="Times New Roman" w:hAnsi="Times New Roman" w:cs="Times New Roman"/>
                <w:color w:val="333333"/>
                <w:sz w:val="24"/>
                <w:szCs w:val="24"/>
              </w:rPr>
              <w:t>2012,000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3B6CB34" w14:textId="77777777" w:rsidR="002F1387" w:rsidRPr="002F1387" w:rsidRDefault="002F1387" w:rsidP="00F114A5">
            <w:pPr>
              <w:spacing w:line="360" w:lineRule="auto"/>
              <w:jc w:val="center"/>
              <w:rPr>
                <w:rFonts w:ascii="Times New Roman" w:hAnsi="Times New Roman" w:cs="Times New Roman"/>
                <w:color w:val="333333"/>
                <w:sz w:val="24"/>
                <w:szCs w:val="24"/>
              </w:rPr>
            </w:pPr>
            <w:r w:rsidRPr="002F1387">
              <w:rPr>
                <w:rFonts w:ascii="Times New Roman" w:hAnsi="Times New Roman" w:cs="Times New Roman"/>
                <w:color w:val="333333"/>
                <w:sz w:val="24"/>
                <w:szCs w:val="24"/>
              </w:rPr>
              <w:t>R$2,80</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bottom"/>
          </w:tcPr>
          <w:p w14:paraId="069E672E" w14:textId="77777777" w:rsidR="002F1387" w:rsidRPr="002F1387" w:rsidRDefault="002F1387" w:rsidP="00F114A5">
            <w:pPr>
              <w:jc w:val="center"/>
              <w:rPr>
                <w:rFonts w:ascii="Times New Roman" w:hAnsi="Times New Roman" w:cs="Times New Roman"/>
                <w:color w:val="000000"/>
                <w:sz w:val="24"/>
                <w:szCs w:val="24"/>
              </w:rPr>
            </w:pPr>
            <w:r w:rsidRPr="002F1387">
              <w:rPr>
                <w:rFonts w:ascii="Times New Roman" w:hAnsi="Times New Roman" w:cs="Times New Roman"/>
                <w:color w:val="000000"/>
                <w:sz w:val="24"/>
                <w:szCs w:val="24"/>
              </w:rPr>
              <w:t>R$ 5.633,60</w:t>
            </w:r>
          </w:p>
        </w:tc>
      </w:tr>
      <w:tr w:rsidR="002F1387" w:rsidRPr="002F1387" w14:paraId="6D818FE1" w14:textId="77777777" w:rsidTr="002F1387">
        <w:trPr>
          <w:trHeight w:val="262"/>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57FDF0AB" w14:textId="12DF6EAC" w:rsidR="002F1387" w:rsidRPr="002F1387" w:rsidRDefault="002F1387" w:rsidP="00F114A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406AF94" w14:textId="77777777" w:rsidR="002F1387" w:rsidRPr="002F1387" w:rsidRDefault="002F1387" w:rsidP="00F114A5">
            <w:pPr>
              <w:spacing w:line="360" w:lineRule="auto"/>
              <w:jc w:val="center"/>
              <w:rPr>
                <w:rFonts w:ascii="Times New Roman" w:hAnsi="Times New Roman" w:cs="Times New Roman"/>
                <w:color w:val="333333"/>
                <w:sz w:val="24"/>
                <w:szCs w:val="24"/>
              </w:rPr>
            </w:pPr>
            <w:r w:rsidRPr="002F1387">
              <w:rPr>
                <w:rFonts w:ascii="Times New Roman" w:hAnsi="Times New Roman" w:cs="Times New Roman"/>
                <w:color w:val="333333"/>
                <w:sz w:val="24"/>
                <w:szCs w:val="24"/>
              </w:rPr>
              <w:t>MEXERICA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F8AAA57" w14:textId="77777777" w:rsidR="002F1387" w:rsidRPr="002F1387" w:rsidRDefault="002F1387" w:rsidP="00F114A5">
            <w:pPr>
              <w:spacing w:line="360" w:lineRule="auto"/>
              <w:jc w:val="center"/>
              <w:rPr>
                <w:rFonts w:ascii="Times New Roman" w:hAnsi="Times New Roman" w:cs="Times New Roman"/>
                <w:color w:val="333333"/>
                <w:sz w:val="24"/>
                <w:szCs w:val="24"/>
              </w:rPr>
            </w:pPr>
            <w:r w:rsidRPr="002F1387">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5B5A2D3" w14:textId="77777777" w:rsidR="002F1387" w:rsidRPr="002F1387" w:rsidRDefault="002F1387" w:rsidP="00F114A5">
            <w:pPr>
              <w:spacing w:line="360" w:lineRule="auto"/>
              <w:jc w:val="center"/>
              <w:rPr>
                <w:rFonts w:ascii="Times New Roman" w:hAnsi="Times New Roman" w:cs="Times New Roman"/>
                <w:color w:val="333333"/>
                <w:sz w:val="24"/>
                <w:szCs w:val="24"/>
              </w:rPr>
            </w:pPr>
            <w:r w:rsidRPr="002F1387">
              <w:rPr>
                <w:rFonts w:ascii="Times New Roman" w:hAnsi="Times New Roman" w:cs="Times New Roman"/>
                <w:color w:val="333333"/>
                <w:sz w:val="24"/>
                <w:szCs w:val="24"/>
              </w:rPr>
              <w:t>1006,000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4343C9C" w14:textId="77777777" w:rsidR="002F1387" w:rsidRPr="002F1387" w:rsidRDefault="002F1387" w:rsidP="00F114A5">
            <w:pPr>
              <w:spacing w:line="360" w:lineRule="auto"/>
              <w:jc w:val="center"/>
              <w:rPr>
                <w:rFonts w:ascii="Times New Roman" w:hAnsi="Times New Roman" w:cs="Times New Roman"/>
                <w:color w:val="333333"/>
                <w:sz w:val="24"/>
                <w:szCs w:val="24"/>
              </w:rPr>
            </w:pPr>
            <w:r w:rsidRPr="002F1387">
              <w:rPr>
                <w:rFonts w:ascii="Times New Roman" w:hAnsi="Times New Roman" w:cs="Times New Roman"/>
                <w:color w:val="333333"/>
                <w:sz w:val="24"/>
                <w:szCs w:val="24"/>
              </w:rPr>
              <w:t>R$3,34</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bottom"/>
          </w:tcPr>
          <w:p w14:paraId="13062336" w14:textId="77777777" w:rsidR="002F1387" w:rsidRPr="002F1387" w:rsidRDefault="002F1387" w:rsidP="00F114A5">
            <w:pPr>
              <w:jc w:val="center"/>
              <w:rPr>
                <w:rFonts w:ascii="Times New Roman" w:hAnsi="Times New Roman" w:cs="Times New Roman"/>
                <w:color w:val="000000"/>
                <w:sz w:val="24"/>
                <w:szCs w:val="24"/>
              </w:rPr>
            </w:pPr>
            <w:r w:rsidRPr="002F1387">
              <w:rPr>
                <w:rFonts w:ascii="Times New Roman" w:hAnsi="Times New Roman" w:cs="Times New Roman"/>
                <w:color w:val="000000"/>
                <w:sz w:val="24"/>
                <w:szCs w:val="24"/>
              </w:rPr>
              <w:t>R$ 3.360,04</w:t>
            </w:r>
          </w:p>
        </w:tc>
      </w:tr>
      <w:tr w:rsidR="00EB386D" w:rsidRPr="002F1387" w14:paraId="69C2DEC9" w14:textId="77777777" w:rsidTr="00F114A5">
        <w:trPr>
          <w:jc w:val="center"/>
        </w:trPr>
        <w:tc>
          <w:tcPr>
            <w:tcW w:w="7773" w:type="dxa"/>
            <w:gridSpan w:val="5"/>
            <w:tcBorders>
              <w:top w:val="outset" w:sz="6" w:space="0" w:color="00000A"/>
              <w:left w:val="outset" w:sz="6" w:space="0" w:color="00000A"/>
              <w:bottom w:val="outset" w:sz="6" w:space="0" w:color="00000A"/>
              <w:right w:val="outset" w:sz="6" w:space="0" w:color="00000A"/>
            </w:tcBorders>
            <w:shd w:val="clear" w:color="auto" w:fill="auto"/>
            <w:vAlign w:val="center"/>
          </w:tcPr>
          <w:p w14:paraId="7AC34BF6" w14:textId="77777777" w:rsidR="00EB386D" w:rsidRPr="002F1387" w:rsidRDefault="00EB386D" w:rsidP="00F114A5">
            <w:pPr>
              <w:spacing w:line="360" w:lineRule="auto"/>
              <w:jc w:val="both"/>
              <w:rPr>
                <w:rFonts w:ascii="Times New Roman" w:hAnsi="Times New Roman" w:cs="Times New Roman"/>
                <w:b/>
                <w:color w:val="333333"/>
                <w:sz w:val="24"/>
                <w:szCs w:val="24"/>
              </w:rPr>
            </w:pPr>
            <w:r w:rsidRPr="002F1387">
              <w:rPr>
                <w:rFonts w:ascii="Times New Roman" w:hAnsi="Times New Roman" w:cs="Times New Roman"/>
                <w:b/>
                <w:color w:val="333333"/>
                <w:sz w:val="24"/>
                <w:szCs w:val="24"/>
              </w:rPr>
              <w:t>Total de todos os alimentos a serem adquiridos</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1461C92" w14:textId="343FDAE8" w:rsidR="00EB386D" w:rsidRPr="002F1387" w:rsidRDefault="00123CDC" w:rsidP="00F114A5">
            <w:pPr>
              <w:spacing w:after="150" w:line="360" w:lineRule="auto"/>
              <w:jc w:val="center"/>
              <w:rPr>
                <w:rFonts w:ascii="Times New Roman" w:hAnsi="Times New Roman" w:cs="Times New Roman"/>
                <w:b/>
                <w:color w:val="333333"/>
                <w:sz w:val="24"/>
                <w:szCs w:val="24"/>
              </w:rPr>
            </w:pPr>
            <w:r w:rsidRPr="002F1387">
              <w:rPr>
                <w:rFonts w:ascii="Times New Roman" w:hAnsi="Times New Roman" w:cs="Times New Roman"/>
                <w:b/>
                <w:color w:val="333333"/>
                <w:sz w:val="24"/>
                <w:szCs w:val="24"/>
              </w:rPr>
              <w:t>R$ 18.108</w:t>
            </w:r>
            <w:r w:rsidR="00EB386D" w:rsidRPr="002F1387">
              <w:rPr>
                <w:rFonts w:ascii="Times New Roman" w:hAnsi="Times New Roman" w:cs="Times New Roman"/>
                <w:b/>
                <w:color w:val="333333"/>
                <w:sz w:val="24"/>
                <w:szCs w:val="24"/>
              </w:rPr>
              <w:t>,00</w:t>
            </w:r>
          </w:p>
        </w:tc>
      </w:tr>
    </w:tbl>
    <w:p w14:paraId="4D46B37E" w14:textId="77777777" w:rsidR="000D203E" w:rsidRDefault="007452F0" w:rsidP="002F1387">
      <w:pPr>
        <w:spacing w:after="150"/>
        <w:jc w:val="right"/>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1A6AF870" w14:textId="77777777" w:rsidR="00312A0E" w:rsidRDefault="00312A0E" w:rsidP="00312A0E">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 xml:space="preserve">CHAMADA </w:t>
      </w:r>
      <w:r>
        <w:rPr>
          <w:rFonts w:ascii="Times New Roman" w:hAnsi="Times New Roman" w:cs="Times New Roman"/>
          <w:b/>
          <w:bCs/>
        </w:rPr>
        <w:t>PÚBLICA Nº03/2020</w:t>
      </w:r>
    </w:p>
    <w:p w14:paraId="14C99537" w14:textId="2DC06E05" w:rsidR="00312A0E" w:rsidRDefault="00312A0E" w:rsidP="00312A0E">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ENVELOPE Nº 1 – HABILITAÇÃO (</w:t>
      </w:r>
      <w:r w:rsidRPr="00DF79CE">
        <w:rPr>
          <w:rFonts w:ascii="Times New Roman" w:hAnsi="Times New Roman" w:cs="Times New Roman"/>
          <w:bCs/>
        </w:rPr>
        <w:t>Escola Estadual Maria Aparecida de Almeida</w:t>
      </w:r>
      <w:r>
        <w:rPr>
          <w:rFonts w:ascii="Times New Roman" w:hAnsi="Times New Roman" w:cs="Times New Roman"/>
          <w:b/>
          <w:bCs/>
          <w:color w:val="auto"/>
          <w:sz w:val="20"/>
          <w:szCs w:val="20"/>
        </w:rPr>
        <w:t>)</w:t>
      </w:r>
    </w:p>
    <w:p w14:paraId="146E1F1F" w14:textId="77777777" w:rsidR="00312A0E" w:rsidRDefault="00312A0E" w:rsidP="00312A0E">
      <w:pPr>
        <w:pStyle w:val="Default"/>
        <w:spacing w:line="360" w:lineRule="auto"/>
        <w:jc w:val="center"/>
        <w:rPr>
          <w:rFonts w:ascii="Times New Roman" w:hAnsi="Times New Roman" w:cs="Times New Roman"/>
          <w:b/>
          <w:bCs/>
          <w:color w:val="auto"/>
          <w:u w:val="single"/>
        </w:rPr>
      </w:pPr>
      <w:r>
        <w:rPr>
          <w:rFonts w:ascii="Times New Roman" w:hAnsi="Times New Roman" w:cs="Times New Roman"/>
          <w:b/>
          <w:bCs/>
          <w:color w:val="auto"/>
          <w:u w:val="single"/>
        </w:rPr>
        <w:t>COMISSÃO ESPECIAL DA CHAMADA PÚBLICA</w:t>
      </w:r>
    </w:p>
    <w:p w14:paraId="5FACAE51" w14:textId="77777777" w:rsidR="00312A0E" w:rsidRDefault="00312A0E" w:rsidP="00312A0E">
      <w:pPr>
        <w:pStyle w:val="Default"/>
        <w:spacing w:line="360" w:lineRule="auto"/>
        <w:jc w:val="center"/>
        <w:rPr>
          <w:rFonts w:ascii="Times New Roman" w:hAnsi="Times New Roman" w:cs="Times New Roman"/>
          <w:color w:val="auto"/>
        </w:rPr>
      </w:pPr>
      <w:r>
        <w:rPr>
          <w:rFonts w:ascii="Times New Roman" w:hAnsi="Times New Roman" w:cs="Times New Roman"/>
          <w:b/>
          <w:bCs/>
          <w:color w:val="auto"/>
        </w:rPr>
        <w:t>PROPONENTE (NOME COMPLETO)</w:t>
      </w:r>
    </w:p>
    <w:p w14:paraId="7EA85341" w14:textId="77777777" w:rsidR="00312A0E" w:rsidRDefault="00312A0E" w:rsidP="00312A0E">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 xml:space="preserve">CHAMADA PÚBLICA </w:t>
      </w:r>
      <w:r>
        <w:rPr>
          <w:rFonts w:ascii="Times New Roman" w:hAnsi="Times New Roman" w:cs="Times New Roman"/>
          <w:b/>
          <w:bCs/>
        </w:rPr>
        <w:t>Nº 03/2020</w:t>
      </w:r>
    </w:p>
    <w:p w14:paraId="1A8EF228" w14:textId="7FAC3925" w:rsidR="00312A0E" w:rsidRDefault="00312A0E" w:rsidP="00312A0E">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ENVELOPE Nº 2 – PROJETO DE VENDA (</w:t>
      </w:r>
      <w:r w:rsidRPr="00DF79CE">
        <w:rPr>
          <w:rFonts w:ascii="Times New Roman" w:hAnsi="Times New Roman" w:cs="Times New Roman"/>
          <w:bCs/>
        </w:rPr>
        <w:t>Escola Estadual Maria Aparecida de Almeida</w:t>
      </w:r>
      <w:r>
        <w:rPr>
          <w:rFonts w:ascii="Times New Roman" w:hAnsi="Times New Roman" w:cs="Times New Roman"/>
          <w:b/>
          <w:bCs/>
          <w:color w:val="auto"/>
          <w:sz w:val="20"/>
          <w:szCs w:val="20"/>
        </w:rPr>
        <w:t>)</w:t>
      </w:r>
      <w:r>
        <w:rPr>
          <w:rFonts w:ascii="Times New Roman" w:hAnsi="Times New Roman" w:cs="Times New Roman"/>
          <w:b/>
          <w:bCs/>
          <w:color w:val="auto"/>
        </w:rPr>
        <w:t xml:space="preserve"> </w:t>
      </w:r>
    </w:p>
    <w:p w14:paraId="78ECA0A6" w14:textId="77777777" w:rsidR="00312A0E" w:rsidRDefault="00312A0E" w:rsidP="00312A0E">
      <w:pPr>
        <w:pStyle w:val="Default"/>
        <w:spacing w:line="360" w:lineRule="auto"/>
        <w:jc w:val="center"/>
        <w:rPr>
          <w:rFonts w:ascii="Times New Roman" w:hAnsi="Times New Roman" w:cs="Times New Roman"/>
          <w:b/>
          <w:bCs/>
          <w:color w:val="auto"/>
          <w:u w:val="single"/>
        </w:rPr>
      </w:pPr>
      <w:r>
        <w:rPr>
          <w:rFonts w:ascii="Times New Roman" w:hAnsi="Times New Roman" w:cs="Times New Roman"/>
          <w:b/>
          <w:bCs/>
          <w:color w:val="auto"/>
          <w:u w:val="single"/>
        </w:rPr>
        <w:t>COMISSÃO ESPECIAL DA CHAMADA PÚBLICA</w:t>
      </w:r>
    </w:p>
    <w:p w14:paraId="28DC0262" w14:textId="77777777" w:rsidR="00312A0E" w:rsidRDefault="00312A0E" w:rsidP="00312A0E">
      <w:pPr>
        <w:pStyle w:val="Default"/>
        <w:spacing w:line="360" w:lineRule="auto"/>
        <w:jc w:val="center"/>
        <w:rPr>
          <w:rFonts w:ascii="Times New Roman" w:hAnsi="Times New Roman" w:cs="Times New Roman"/>
          <w:color w:val="auto"/>
        </w:rPr>
      </w:pPr>
      <w:r>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3612E76B" w:rsidR="007452F0" w:rsidRPr="004D1BE8" w:rsidRDefault="00DF79CE"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w:t>
      </w:r>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w:t>
      </w:r>
      <w:r w:rsidRPr="004D1BE8">
        <w:rPr>
          <w:rFonts w:ascii="Times New Roman" w:hAnsi="Times New Roman" w:cs="Times New Roman"/>
        </w:rPr>
        <w:lastRenderedPageBreak/>
        <w:t xml:space="preserve">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E3B6C81" w:rsidR="007452F0" w:rsidRPr="003A7DCD" w:rsidRDefault="003654F2"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C73D0A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146D8C">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35ECB2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Av. Benedito 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Aparecida de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41F53D94"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D0078F" w:rsidRPr="00DF79CE">
        <w:rPr>
          <w:color w:val="000000"/>
        </w:rPr>
        <w:t>Escola Estadual Maria Aparecida de Almeida</w:t>
      </w:r>
      <w:r w:rsidRPr="00DF79CE">
        <w:rPr>
          <w:color w:val="000000"/>
        </w:rPr>
        <w:t>, situada à</w:t>
      </w:r>
      <w:r w:rsidRPr="00DF79CE">
        <w:rPr>
          <w:rStyle w:val="Forte"/>
          <w:color w:val="000000"/>
        </w:rPr>
        <w:t> </w:t>
      </w:r>
      <w:r w:rsidR="00D0078F" w:rsidRPr="00DF79CE">
        <w:rPr>
          <w:rStyle w:val="Forte"/>
          <w:color w:val="000000"/>
        </w:rPr>
        <w:t>Avenida do Contorno c/ Rua 101 nº 301, Jardim Ana Amélia</w:t>
      </w:r>
      <w:r w:rsidRPr="00DF79CE">
        <w:rPr>
          <w:color w:val="000000"/>
        </w:rPr>
        <w:t>,</w:t>
      </w:r>
      <w:r w:rsidRPr="009977FD">
        <w:rPr>
          <w:color w:val="000000"/>
        </w:rPr>
        <w:t xml:space="preserve"> município de </w:t>
      </w:r>
      <w:r w:rsidR="00D0078F">
        <w:rPr>
          <w:rStyle w:val="Forte"/>
          <w:color w:val="000000"/>
        </w:rPr>
        <w:t>Bonfinópolis - 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4CC2EA44"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146D8C">
        <w:rPr>
          <w:rFonts w:ascii="Times New Roman" w:hAnsi="Times New Roman" w:cs="Times New Roman"/>
          <w:color w:val="000000"/>
          <w:sz w:val="24"/>
          <w:szCs w:val="24"/>
        </w:rPr>
        <w:t>4</w:t>
      </w:r>
      <w:r w:rsidRPr="00204DCB">
        <w:rPr>
          <w:rFonts w:ascii="Times New Roman" w:hAnsi="Times New Roman" w:cs="Times New Roman"/>
          <w:color w:val="000000"/>
          <w:sz w:val="24"/>
          <w:szCs w:val="24"/>
        </w:rPr>
        <w:t xml:space="preserve"> (</w:t>
      </w:r>
      <w:r w:rsidR="00146D8C">
        <w:rPr>
          <w:rFonts w:ascii="Times New Roman" w:hAnsi="Times New Roman" w:cs="Times New Roman"/>
          <w:color w:val="000000"/>
          <w:sz w:val="24"/>
          <w:szCs w:val="24"/>
        </w:rPr>
        <w:t>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D363795" w:rsidR="007452F0" w:rsidRPr="004D1BE8" w:rsidRDefault="00DF79CE" w:rsidP="004D1BE8">
      <w:pPr>
        <w:pStyle w:val="NormalWeb"/>
        <w:spacing w:line="360" w:lineRule="auto"/>
        <w:jc w:val="both"/>
        <w:rPr>
          <w:color w:val="000000"/>
        </w:rPr>
      </w:pPr>
      <w:bookmarkStart w:id="0" w:name="art87"/>
      <w:bookmarkEnd w:id="0"/>
      <w:r w:rsidRPr="004D1BE8">
        <w:rPr>
          <w:color w:val="000000"/>
        </w:rPr>
        <w:t>13.1 Pela</w:t>
      </w:r>
      <w:r w:rsidR="007452F0"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2F761F37" w:rsidR="007452F0" w:rsidRPr="004D1BE8" w:rsidRDefault="00D0078F"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Bonfinópolis – </w:t>
      </w:r>
      <w:r w:rsidR="00DF79CE">
        <w:rPr>
          <w:rFonts w:ascii="Times New Roman" w:hAnsi="Times New Roman" w:cs="Times New Roman"/>
          <w:b/>
          <w:color w:val="000000"/>
          <w:sz w:val="24"/>
          <w:szCs w:val="24"/>
        </w:rPr>
        <w:t>Go aos</w:t>
      </w:r>
      <w:r w:rsidR="00146D8C">
        <w:rPr>
          <w:rFonts w:ascii="Times New Roman" w:hAnsi="Times New Roman" w:cs="Times New Roman"/>
          <w:color w:val="000000"/>
          <w:sz w:val="24"/>
          <w:szCs w:val="24"/>
        </w:rPr>
        <w:t xml:space="preserve"> 14 </w:t>
      </w:r>
      <w:r>
        <w:rPr>
          <w:rFonts w:ascii="Times New Roman" w:hAnsi="Times New Roman" w:cs="Times New Roman"/>
          <w:color w:val="000000"/>
          <w:sz w:val="24"/>
          <w:szCs w:val="24"/>
        </w:rPr>
        <w:t xml:space="preserve">do mês de </w:t>
      </w:r>
      <w:r w:rsidR="00146D8C">
        <w:rPr>
          <w:rFonts w:ascii="Times New Roman" w:hAnsi="Times New Roman" w:cs="Times New Roman"/>
          <w:color w:val="000000"/>
          <w:sz w:val="24"/>
          <w:szCs w:val="24"/>
        </w:rPr>
        <w:t>outubro</w:t>
      </w:r>
      <w:bookmarkStart w:id="8" w:name="_GoBack"/>
      <w:bookmarkEnd w:id="8"/>
      <w:r w:rsidR="007452F0" w:rsidRPr="004D1BE8">
        <w:rPr>
          <w:rFonts w:ascii="Times New Roman" w:hAnsi="Times New Roman" w:cs="Times New Roman"/>
          <w:color w:val="000000"/>
          <w:sz w:val="24"/>
          <w:szCs w:val="24"/>
        </w:rPr>
        <w:t xml:space="preserve"> </w:t>
      </w:r>
      <w:proofErr w:type="spellStart"/>
      <w:r w:rsidR="007452F0" w:rsidRPr="004D1BE8">
        <w:rPr>
          <w:rFonts w:ascii="Times New Roman" w:hAnsi="Times New Roman" w:cs="Times New Roman"/>
          <w:color w:val="000000"/>
          <w:sz w:val="24"/>
          <w:szCs w:val="24"/>
        </w:rPr>
        <w:t>de</w:t>
      </w:r>
      <w:proofErr w:type="spellEnd"/>
      <w:r w:rsidR="007452F0" w:rsidRPr="004D1BE8">
        <w:rPr>
          <w:rFonts w:ascii="Times New Roman" w:hAnsi="Times New Roman" w:cs="Times New Roman"/>
          <w:color w:val="000000"/>
          <w:sz w:val="24"/>
          <w:szCs w:val="24"/>
        </w:rPr>
        <w:t xml:space="preserv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7CCE522E" w:rsidR="007452F0" w:rsidRPr="004D1BE8" w:rsidRDefault="00D0078F" w:rsidP="00E600B0">
      <w:pPr>
        <w:spacing w:after="150"/>
        <w:jc w:val="cente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Nália</w:t>
      </w:r>
      <w:proofErr w:type="spellEnd"/>
      <w:r>
        <w:rPr>
          <w:rFonts w:ascii="Times New Roman" w:hAnsi="Times New Roman" w:cs="Times New Roman"/>
          <w:b/>
          <w:color w:val="000000"/>
          <w:sz w:val="24"/>
          <w:szCs w:val="24"/>
        </w:rPr>
        <w:t xml:space="preserve"> Moreira Severo Dorneles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4C958BA1" w:rsidR="007452F0" w:rsidRPr="004D1BE8" w:rsidRDefault="00D0078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Maria Aparecida de Almeida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A9B92" w14:textId="77777777" w:rsidR="00402BC2" w:rsidRDefault="00402BC2" w:rsidP="004C0DC1">
      <w:pPr>
        <w:spacing w:after="0" w:line="240" w:lineRule="auto"/>
      </w:pPr>
      <w:r>
        <w:separator/>
      </w:r>
    </w:p>
  </w:endnote>
  <w:endnote w:type="continuationSeparator" w:id="0">
    <w:p w14:paraId="0B8AC403" w14:textId="77777777" w:rsidR="00402BC2" w:rsidRDefault="00402BC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D6389" w14:textId="77777777" w:rsidR="00402BC2" w:rsidRDefault="00402BC2" w:rsidP="004C0DC1">
      <w:pPr>
        <w:spacing w:after="0" w:line="240" w:lineRule="auto"/>
      </w:pPr>
      <w:r>
        <w:separator/>
      </w:r>
    </w:p>
  </w:footnote>
  <w:footnote w:type="continuationSeparator" w:id="0">
    <w:p w14:paraId="29C26897" w14:textId="77777777" w:rsidR="00402BC2" w:rsidRDefault="00402BC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3CDC"/>
    <w:rsid w:val="001242E7"/>
    <w:rsid w:val="00125F19"/>
    <w:rsid w:val="00130D08"/>
    <w:rsid w:val="00134846"/>
    <w:rsid w:val="00142645"/>
    <w:rsid w:val="001427A5"/>
    <w:rsid w:val="00144463"/>
    <w:rsid w:val="001453DA"/>
    <w:rsid w:val="00146D8C"/>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0A2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723F7"/>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3478"/>
    <w:rsid w:val="002E6AC8"/>
    <w:rsid w:val="002E6C2F"/>
    <w:rsid w:val="002F1387"/>
    <w:rsid w:val="00311CC6"/>
    <w:rsid w:val="00311CE0"/>
    <w:rsid w:val="00312A0E"/>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4F2"/>
    <w:rsid w:val="00365DD1"/>
    <w:rsid w:val="003708B3"/>
    <w:rsid w:val="003806E7"/>
    <w:rsid w:val="00382A7D"/>
    <w:rsid w:val="0038324E"/>
    <w:rsid w:val="003871CD"/>
    <w:rsid w:val="00393B0E"/>
    <w:rsid w:val="00393C3C"/>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02BC2"/>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0E1A"/>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0B8F"/>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E27"/>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E5F97"/>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2EE"/>
    <w:rsid w:val="00AD0A8B"/>
    <w:rsid w:val="00AD29C9"/>
    <w:rsid w:val="00AD3FA1"/>
    <w:rsid w:val="00AD4F18"/>
    <w:rsid w:val="00AD5376"/>
    <w:rsid w:val="00AF16F4"/>
    <w:rsid w:val="00B01463"/>
    <w:rsid w:val="00B021CA"/>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34C1"/>
    <w:rsid w:val="00CC47E5"/>
    <w:rsid w:val="00CC6D12"/>
    <w:rsid w:val="00CD5033"/>
    <w:rsid w:val="00CD7C0F"/>
    <w:rsid w:val="00CE31D9"/>
    <w:rsid w:val="00CE354C"/>
    <w:rsid w:val="00CE480A"/>
    <w:rsid w:val="00CE489E"/>
    <w:rsid w:val="00CE621F"/>
    <w:rsid w:val="00CF04A0"/>
    <w:rsid w:val="00CF401A"/>
    <w:rsid w:val="00D0078F"/>
    <w:rsid w:val="00D011AD"/>
    <w:rsid w:val="00D05AF7"/>
    <w:rsid w:val="00D12188"/>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3578"/>
    <w:rsid w:val="00DE6412"/>
    <w:rsid w:val="00DF1C93"/>
    <w:rsid w:val="00DF29FA"/>
    <w:rsid w:val="00DF77E2"/>
    <w:rsid w:val="00DF79CE"/>
    <w:rsid w:val="00E07C14"/>
    <w:rsid w:val="00E15C68"/>
    <w:rsid w:val="00E163D8"/>
    <w:rsid w:val="00E201B3"/>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35BF"/>
    <w:rsid w:val="00EB386D"/>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4D4"/>
    <w:rsid w:val="00F25BF7"/>
    <w:rsid w:val="00F25C57"/>
    <w:rsid w:val="00F26D7A"/>
    <w:rsid w:val="00F31C05"/>
    <w:rsid w:val="00F34C7D"/>
    <w:rsid w:val="00F36ECA"/>
    <w:rsid w:val="00F3779D"/>
    <w:rsid w:val="00F40D2D"/>
    <w:rsid w:val="00F42649"/>
    <w:rsid w:val="00F42875"/>
    <w:rsid w:val="00F43C6D"/>
    <w:rsid w:val="00F43CD4"/>
    <w:rsid w:val="00F50409"/>
    <w:rsid w:val="00F51B3F"/>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46194780">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AAB2A-5673-4FA1-9541-81B24E71B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4422</Words>
  <Characters>23880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2019-10-18T12:49:00Z</cp:lastPrinted>
  <dcterms:created xsi:type="dcterms:W3CDTF">2020-10-10T20:09:00Z</dcterms:created>
  <dcterms:modified xsi:type="dcterms:W3CDTF">2020-10-14T18:31:00Z</dcterms:modified>
</cp:coreProperties>
</file>